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lju3p78gi3qt" w:id="0"/>
      <w:bookmarkEnd w:id="0"/>
      <w:r w:rsidDel="00000000" w:rsidR="00000000" w:rsidRPr="00000000">
        <w:rPr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02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To Selectel CEO O. I. Lyubimov</w:t>
      </w:r>
    </w:p>
    <w:p w:rsidR="00000000" w:rsidDel="00000000" w:rsidP="00000000" w:rsidRDefault="00000000" w:rsidRPr="00000000" w14:paraId="00000003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From __________________________________________________________________</w:t>
      </w:r>
    </w:p>
    <w:p w:rsidR="00000000" w:rsidDel="00000000" w:rsidP="00000000" w:rsidRDefault="00000000" w:rsidRPr="00000000" w14:paraId="00000005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PSRN __________________________________________________________________</w:t>
      </w:r>
    </w:p>
    <w:p w:rsidR="00000000" w:rsidDel="00000000" w:rsidP="00000000" w:rsidRDefault="00000000" w:rsidRPr="00000000" w14:paraId="00000007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ITN __________________________________________________________________</w:t>
      </w:r>
    </w:p>
    <w:p w:rsidR="00000000" w:rsidDel="00000000" w:rsidP="00000000" w:rsidRDefault="00000000" w:rsidRPr="00000000" w14:paraId="00000008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IEC __________________________________________________________________</w:t>
      </w:r>
    </w:p>
    <w:p w:rsidR="00000000" w:rsidDel="00000000" w:rsidP="00000000" w:rsidRDefault="00000000" w:rsidRPr="00000000" w14:paraId="00000009">
      <w:pPr>
        <w:ind w:left="4960.6299212598415" w:firstLine="0"/>
        <w:jc w:val="both"/>
        <w:rPr/>
      </w:pPr>
      <w:r w:rsidDel="00000000" w:rsidR="00000000" w:rsidRPr="00000000">
        <w:rPr>
          <w:rtl w:val="0"/>
        </w:rPr>
        <w:t xml:space="preserve">Legal Address</w:t>
        <w:br w:type="textWrapping"/>
        <w:t xml:space="preserve">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1"/>
          <w:szCs w:val="21"/>
          <w:shd w:fill="d4ef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b w:val="1"/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0E">
      <w:pPr>
        <w:spacing w:line="48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I hereby request the refund for the payment processed through PayU, transaction No._____________ dd. _____________ under Contract No. _____________ dd. _____________ for the total amount of RUB _____________. Please refund the amount to the bank card used for the payment.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Contact Details: 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Phone: 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Attorney Signature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</w:t>
      </w:r>
      <w:r w:rsidDel="00000000" w:rsidR="00000000" w:rsidRPr="00000000">
        <w:rPr>
          <w:i w:val="1"/>
          <w:rtl w:val="0"/>
        </w:rPr>
        <w:t xml:space="preserve">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